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584" w:rsidRPr="007B7584" w:rsidRDefault="007B7584">
      <w:pPr>
        <w:rPr>
          <w:rFonts w:ascii="Times New Roman" w:hAnsi="Times New Roman" w:cs="Times New Roman"/>
          <w:b/>
          <w:bCs/>
          <w:sz w:val="28"/>
          <w:szCs w:val="28"/>
        </w:rPr>
      </w:pPr>
      <w:r w:rsidRPr="007B7584">
        <w:rPr>
          <w:rFonts w:ascii="Times New Roman" w:hAnsi="Times New Roman" w:cs="Times New Roman"/>
          <w:b/>
          <w:bCs/>
          <w:sz w:val="28"/>
          <w:szCs w:val="28"/>
        </w:rPr>
        <w:t>22.04.2020 r. (środa)</w:t>
      </w:r>
    </w:p>
    <w:p w:rsidR="003651DA" w:rsidRPr="007B7584" w:rsidRDefault="007B7584">
      <w:pPr>
        <w:rPr>
          <w:rFonts w:ascii="Times New Roman" w:hAnsi="Times New Roman" w:cs="Times New Roman"/>
          <w:b/>
          <w:bCs/>
          <w:sz w:val="28"/>
          <w:szCs w:val="28"/>
          <w:u w:val="single"/>
        </w:rPr>
      </w:pPr>
      <w:r w:rsidRPr="007B7584">
        <w:rPr>
          <w:rFonts w:ascii="Times New Roman" w:hAnsi="Times New Roman" w:cs="Times New Roman"/>
          <w:b/>
          <w:bCs/>
          <w:sz w:val="28"/>
          <w:szCs w:val="28"/>
          <w:u w:val="single"/>
        </w:rPr>
        <w:t>TEMAT: SEGREGUJEMY ODPADY</w:t>
      </w:r>
    </w:p>
    <w:p w:rsidR="007B7584" w:rsidRPr="007B7584" w:rsidRDefault="007B7584" w:rsidP="007B7584">
      <w:pPr>
        <w:pStyle w:val="Default"/>
        <w:rPr>
          <w:rFonts w:ascii="Times New Roman" w:hAnsi="Times New Roman" w:cs="Times New Roman"/>
          <w:sz w:val="28"/>
          <w:szCs w:val="28"/>
        </w:rPr>
      </w:pPr>
    </w:p>
    <w:p w:rsidR="007B7584" w:rsidRPr="007B7584" w:rsidRDefault="007B7584" w:rsidP="007B7584">
      <w:pPr>
        <w:pStyle w:val="Default"/>
        <w:rPr>
          <w:rFonts w:ascii="Times New Roman" w:hAnsi="Times New Roman" w:cs="Times New Roman"/>
          <w:sz w:val="28"/>
          <w:szCs w:val="28"/>
        </w:rPr>
      </w:pPr>
      <w:r w:rsidRPr="007B7584">
        <w:rPr>
          <w:rFonts w:ascii="Times New Roman" w:hAnsi="Times New Roman" w:cs="Times New Roman"/>
          <w:b/>
          <w:bCs/>
          <w:color w:val="00B050"/>
          <w:sz w:val="28"/>
          <w:szCs w:val="28"/>
        </w:rPr>
        <w:t>***„Łąka”</w:t>
      </w:r>
      <w:r w:rsidRPr="007B7584">
        <w:rPr>
          <w:rFonts w:ascii="Times New Roman" w:hAnsi="Times New Roman" w:cs="Times New Roman"/>
          <w:b/>
          <w:bCs/>
          <w:sz w:val="28"/>
          <w:szCs w:val="28"/>
        </w:rPr>
        <w:t xml:space="preserve"> </w:t>
      </w:r>
      <w:r w:rsidRPr="007B7584">
        <w:rPr>
          <w:rFonts w:ascii="Times New Roman" w:hAnsi="Times New Roman" w:cs="Times New Roman"/>
          <w:sz w:val="28"/>
          <w:szCs w:val="28"/>
        </w:rPr>
        <w:t>– słuchanie i i</w:t>
      </w:r>
      <w:r w:rsidR="00592237">
        <w:rPr>
          <w:rFonts w:ascii="Times New Roman" w:hAnsi="Times New Roman" w:cs="Times New Roman"/>
          <w:sz w:val="28"/>
          <w:szCs w:val="28"/>
        </w:rPr>
        <w:t>lustrowanie treści wiersza. Z</w:t>
      </w:r>
      <w:r w:rsidRPr="007B7584">
        <w:rPr>
          <w:rFonts w:ascii="Times New Roman" w:hAnsi="Times New Roman" w:cs="Times New Roman"/>
          <w:sz w:val="28"/>
          <w:szCs w:val="28"/>
        </w:rPr>
        <w:t>aprasza</w:t>
      </w:r>
      <w:r w:rsidR="00592237">
        <w:rPr>
          <w:rFonts w:ascii="Times New Roman" w:hAnsi="Times New Roman" w:cs="Times New Roman"/>
          <w:sz w:val="28"/>
          <w:szCs w:val="28"/>
        </w:rPr>
        <w:t>my</w:t>
      </w:r>
      <w:r w:rsidRPr="007B7584">
        <w:rPr>
          <w:rFonts w:ascii="Times New Roman" w:hAnsi="Times New Roman" w:cs="Times New Roman"/>
          <w:sz w:val="28"/>
          <w:szCs w:val="28"/>
        </w:rPr>
        <w:t xml:space="preserve"> dzieci do zabawy ruchowej: </w:t>
      </w:r>
      <w:r w:rsidR="00592237">
        <w:rPr>
          <w:rFonts w:ascii="Times New Roman" w:hAnsi="Times New Roman" w:cs="Times New Roman"/>
          <w:i/>
          <w:iCs/>
          <w:sz w:val="28"/>
          <w:szCs w:val="28"/>
        </w:rPr>
        <w:t>Za chwilę zamienimy pokój</w:t>
      </w:r>
      <w:r w:rsidRPr="007B7584">
        <w:rPr>
          <w:rFonts w:ascii="Times New Roman" w:hAnsi="Times New Roman" w:cs="Times New Roman"/>
          <w:i/>
          <w:iCs/>
          <w:sz w:val="28"/>
          <w:szCs w:val="28"/>
        </w:rPr>
        <w:t xml:space="preserve"> w łąkę i wyr</w:t>
      </w:r>
      <w:r w:rsidR="00592237">
        <w:rPr>
          <w:rFonts w:ascii="Times New Roman" w:hAnsi="Times New Roman" w:cs="Times New Roman"/>
          <w:i/>
          <w:iCs/>
          <w:sz w:val="28"/>
          <w:szCs w:val="28"/>
        </w:rPr>
        <w:t xml:space="preserve">uszymy na wycieczkę. Czytamy dzieciom wiersz, a </w:t>
      </w:r>
      <w:r w:rsidRPr="007B7584">
        <w:rPr>
          <w:rFonts w:ascii="Times New Roman" w:hAnsi="Times New Roman" w:cs="Times New Roman"/>
          <w:i/>
          <w:iCs/>
          <w:sz w:val="28"/>
          <w:szCs w:val="28"/>
        </w:rPr>
        <w:t xml:space="preserve"> zadaniem</w:t>
      </w:r>
      <w:r w:rsidR="00592237">
        <w:rPr>
          <w:rFonts w:ascii="Times New Roman" w:hAnsi="Times New Roman" w:cs="Times New Roman"/>
          <w:i/>
          <w:iCs/>
          <w:sz w:val="28"/>
          <w:szCs w:val="28"/>
        </w:rPr>
        <w:t xml:space="preserve"> dzieci </w:t>
      </w:r>
      <w:r w:rsidRPr="007B7584">
        <w:rPr>
          <w:rFonts w:ascii="Times New Roman" w:hAnsi="Times New Roman" w:cs="Times New Roman"/>
          <w:i/>
          <w:iCs/>
          <w:sz w:val="28"/>
          <w:szCs w:val="28"/>
        </w:rPr>
        <w:t>będzie p</w:t>
      </w:r>
      <w:r w:rsidR="00592237">
        <w:rPr>
          <w:rFonts w:ascii="Times New Roman" w:hAnsi="Times New Roman" w:cs="Times New Roman"/>
          <w:i/>
          <w:iCs/>
          <w:sz w:val="28"/>
          <w:szCs w:val="28"/>
        </w:rPr>
        <w:t>okazywanie ruchem to, co słyszą</w:t>
      </w:r>
      <w:r w:rsidRPr="007B7584">
        <w:rPr>
          <w:rFonts w:ascii="Times New Roman" w:hAnsi="Times New Roman" w:cs="Times New Roman"/>
          <w:i/>
          <w:iCs/>
          <w:sz w:val="28"/>
          <w:szCs w:val="28"/>
        </w:rPr>
        <w:t>. Postarajcie się również ilustrować różne uczucia, które będą towarzyszyć bohaterom wiersza, np. zdziwienie, zaskoczenie, strach, zdenerwowanie, ra</w:t>
      </w:r>
      <w:r w:rsidRPr="007B7584">
        <w:rPr>
          <w:rFonts w:ascii="Times New Roman" w:hAnsi="Times New Roman" w:cs="Times New Roman"/>
          <w:i/>
          <w:iCs/>
          <w:sz w:val="28"/>
          <w:szCs w:val="28"/>
        </w:rPr>
        <w:softHyphen/>
        <w:t>dość. Przygotujcie się do wyprawy: zmieńcie kapcie na buty, zawiążcie sznu</w:t>
      </w:r>
      <w:r w:rsidR="00592237">
        <w:rPr>
          <w:rFonts w:ascii="Times New Roman" w:hAnsi="Times New Roman" w:cs="Times New Roman"/>
          <w:i/>
          <w:iCs/>
          <w:sz w:val="28"/>
          <w:szCs w:val="28"/>
        </w:rPr>
        <w:t>rówki, włóżcie czapki itp. (</w:t>
      </w:r>
      <w:r w:rsidRPr="007B7584">
        <w:rPr>
          <w:rFonts w:ascii="Times New Roman" w:hAnsi="Times New Roman" w:cs="Times New Roman"/>
          <w:i/>
          <w:iCs/>
          <w:sz w:val="28"/>
          <w:szCs w:val="28"/>
        </w:rPr>
        <w:t xml:space="preserve"> prosi</w:t>
      </w:r>
      <w:r w:rsidR="00592237">
        <w:rPr>
          <w:rFonts w:ascii="Times New Roman" w:hAnsi="Times New Roman" w:cs="Times New Roman"/>
          <w:i/>
          <w:iCs/>
          <w:sz w:val="28"/>
          <w:szCs w:val="28"/>
        </w:rPr>
        <w:t>my</w:t>
      </w:r>
      <w:r w:rsidRPr="007B7584">
        <w:rPr>
          <w:rFonts w:ascii="Times New Roman" w:hAnsi="Times New Roman" w:cs="Times New Roman"/>
          <w:i/>
          <w:iCs/>
          <w:sz w:val="28"/>
          <w:szCs w:val="28"/>
        </w:rPr>
        <w:t xml:space="preserve"> dzieci o ilustrowanie ruchem tych czynności). </w:t>
      </w:r>
    </w:p>
    <w:p w:rsidR="007B7584" w:rsidRPr="007B7584" w:rsidRDefault="00592237" w:rsidP="007B7584">
      <w:pPr>
        <w:pStyle w:val="Pa1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Podczas czytania wiersza </w:t>
      </w:r>
      <w:r w:rsidR="007B7584" w:rsidRPr="007B7584">
        <w:rPr>
          <w:rFonts w:ascii="Times New Roman" w:hAnsi="Times New Roman" w:cs="Times New Roman"/>
          <w:color w:val="000000"/>
          <w:sz w:val="28"/>
          <w:szCs w:val="28"/>
        </w:rPr>
        <w:t>ilustruje</w:t>
      </w:r>
      <w:r>
        <w:rPr>
          <w:rFonts w:ascii="Times New Roman" w:hAnsi="Times New Roman" w:cs="Times New Roman"/>
          <w:color w:val="000000"/>
          <w:sz w:val="28"/>
          <w:szCs w:val="28"/>
        </w:rPr>
        <w:t>my</w:t>
      </w:r>
      <w:r w:rsidR="007B7584" w:rsidRPr="007B7584">
        <w:rPr>
          <w:rFonts w:ascii="Times New Roman" w:hAnsi="Times New Roman" w:cs="Times New Roman"/>
          <w:color w:val="000000"/>
          <w:sz w:val="28"/>
          <w:szCs w:val="28"/>
        </w:rPr>
        <w:t xml:space="preserve"> ruchem niektóre czynności, pozwalając dzieciom na swo</w:t>
      </w:r>
      <w:r>
        <w:rPr>
          <w:rFonts w:ascii="Times New Roman" w:hAnsi="Times New Roman" w:cs="Times New Roman"/>
          <w:color w:val="000000"/>
          <w:sz w:val="28"/>
          <w:szCs w:val="28"/>
        </w:rPr>
        <w:t>bodną interpretację treści. Z</w:t>
      </w:r>
      <w:r w:rsidR="007B7584" w:rsidRPr="007B7584">
        <w:rPr>
          <w:rFonts w:ascii="Times New Roman" w:hAnsi="Times New Roman" w:cs="Times New Roman"/>
          <w:color w:val="000000"/>
          <w:sz w:val="28"/>
          <w:szCs w:val="28"/>
        </w:rPr>
        <w:t>wraca</w:t>
      </w:r>
      <w:r>
        <w:rPr>
          <w:rFonts w:ascii="Times New Roman" w:hAnsi="Times New Roman" w:cs="Times New Roman"/>
          <w:color w:val="000000"/>
          <w:sz w:val="28"/>
          <w:szCs w:val="28"/>
        </w:rPr>
        <w:t>my</w:t>
      </w:r>
      <w:r w:rsidR="007B7584" w:rsidRPr="007B7584">
        <w:rPr>
          <w:rFonts w:ascii="Times New Roman" w:hAnsi="Times New Roman" w:cs="Times New Roman"/>
          <w:color w:val="000000"/>
          <w:sz w:val="28"/>
          <w:szCs w:val="28"/>
        </w:rPr>
        <w:t xml:space="preserve"> uwagę modulacją głosu na wersy wiersza dotyczące emocji bohaterów. </w:t>
      </w:r>
    </w:p>
    <w:p w:rsidR="007B7584" w:rsidRPr="007B7584" w:rsidRDefault="007B7584" w:rsidP="007B7584">
      <w:pPr>
        <w:pStyle w:val="Pa54"/>
        <w:spacing w:before="80"/>
        <w:jc w:val="both"/>
        <w:rPr>
          <w:rFonts w:ascii="Times New Roman" w:hAnsi="Times New Roman" w:cs="Times New Roman"/>
          <w:color w:val="000000"/>
          <w:sz w:val="28"/>
          <w:szCs w:val="28"/>
        </w:rPr>
      </w:pPr>
      <w:r w:rsidRPr="007B7584">
        <w:rPr>
          <w:rFonts w:ascii="Times New Roman" w:hAnsi="Times New Roman" w:cs="Times New Roman"/>
          <w:b/>
          <w:bCs/>
          <w:i/>
          <w:iCs/>
          <w:color w:val="000000"/>
          <w:sz w:val="28"/>
          <w:szCs w:val="28"/>
        </w:rPr>
        <w:t xml:space="preserve">Łąka </w:t>
      </w:r>
    </w:p>
    <w:p w:rsidR="007B7584" w:rsidRPr="007B7584" w:rsidRDefault="007B7584" w:rsidP="007B7584">
      <w:pPr>
        <w:pStyle w:val="Pa37"/>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Małgorzata Strzałkowska </w:t>
      </w:r>
    </w:p>
    <w:p w:rsidR="007B7584" w:rsidRPr="007B7584" w:rsidRDefault="007B7584" w:rsidP="007B7584">
      <w:pPr>
        <w:pStyle w:val="Pa40"/>
        <w:spacing w:before="40"/>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Jak tu pięknie dookoła!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Strumyk szemrze, kwitną zioła,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skaczą żabki, buczą bączki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 jak nie lubić takiej łączki?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Pośród kwiatków sobie łażą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Ala, Ola, Staś i Kazio.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Nagle patrzą – jakiś dołek,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a w tym dołku jest tobołek. </w:t>
      </w:r>
    </w:p>
    <w:p w:rsidR="00431B41"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Staś tobołek wyjął z dołka,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po czym zajrzał do tobołka… a tam…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 Patrzcie! Stos papierków,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trzy butelki, pięć cukierków,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jedna guma…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 Już </w:t>
      </w:r>
      <w:proofErr w:type="spellStart"/>
      <w:r w:rsidRPr="007B7584">
        <w:rPr>
          <w:rFonts w:ascii="Times New Roman" w:hAnsi="Times New Roman" w:cs="Times New Roman"/>
          <w:color w:val="000000"/>
          <w:sz w:val="28"/>
          <w:szCs w:val="28"/>
        </w:rPr>
        <w:t>wyżuta</w:t>
      </w:r>
      <w:proofErr w:type="spellEnd"/>
      <w:r w:rsidRPr="007B7584">
        <w:rPr>
          <w:rFonts w:ascii="Times New Roman" w:hAnsi="Times New Roman" w:cs="Times New Roman"/>
          <w:color w:val="000000"/>
          <w:sz w:val="28"/>
          <w:szCs w:val="28"/>
        </w:rPr>
        <w:t xml:space="preserve">…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 Dwie gazety i pół buta,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dwie torebki, cztery puszki…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 I zużyte trzy pieluszki!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 Ktoś na łące biwakował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i te śmieci tu wpakował.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 Cichcem, milczkiem, po kryjomu…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 Zamiast zabrać je do domu.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 Wiecie, jak tak dalej będzie,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jak będziemy śmiecić wszędzie,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to się Ziemia zdenerwuje,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tak że każdy pożałuje!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 Będzie miała dość brudasów,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lastRenderedPageBreak/>
        <w:t xml:space="preserve">bo jest miła, lecz do czasu!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 Zagra wszystkim nam na nosie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i przepadnie gdzieś w kosmosie,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a my zostaniemy sami, </w:t>
      </w:r>
    </w:p>
    <w:p w:rsidR="007B7584" w:rsidRPr="007B7584" w:rsidRDefault="007B7584" w:rsidP="007B7584">
      <w:pPr>
        <w:pStyle w:val="Pa41"/>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płynąc luzem pod </w:t>
      </w:r>
      <w:proofErr w:type="spellStart"/>
      <w:r w:rsidRPr="007B7584">
        <w:rPr>
          <w:rFonts w:ascii="Times New Roman" w:hAnsi="Times New Roman" w:cs="Times New Roman"/>
          <w:color w:val="000000"/>
          <w:sz w:val="28"/>
          <w:szCs w:val="28"/>
        </w:rPr>
        <w:t>gw</w:t>
      </w:r>
      <w:proofErr w:type="spellEnd"/>
      <w:r w:rsidRPr="007B7584">
        <w:rPr>
          <w:rFonts w:ascii="Times New Roman" w:hAnsi="Times New Roman" w:cs="Times New Roman"/>
          <w:color w:val="000000"/>
          <w:sz w:val="28"/>
          <w:szCs w:val="28"/>
        </w:rPr>
        <w:t xml:space="preserve">– A więc póki krąży w kółko, </w:t>
      </w:r>
    </w:p>
    <w:p w:rsidR="007B7584" w:rsidRPr="007B7584" w:rsidRDefault="007B7584" w:rsidP="007B7584">
      <w:pPr>
        <w:autoSpaceDE w:val="0"/>
        <w:autoSpaceDN w:val="0"/>
        <w:adjustRightInd w:val="0"/>
        <w:spacing w:after="0" w:line="201" w:lineRule="atLeast"/>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niech się brudas puknie w czółko!!! </w:t>
      </w:r>
    </w:p>
    <w:p w:rsidR="007B7584" w:rsidRPr="007B7584" w:rsidRDefault="007B7584" w:rsidP="007B7584">
      <w:pPr>
        <w:autoSpaceDE w:val="0"/>
        <w:autoSpaceDN w:val="0"/>
        <w:adjustRightInd w:val="0"/>
        <w:spacing w:after="0" w:line="201" w:lineRule="atLeast"/>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Jak naśmiecisz, to posprzątaj. </w:t>
      </w:r>
    </w:p>
    <w:p w:rsidR="007B7584" w:rsidRPr="007B7584" w:rsidRDefault="007B7584" w:rsidP="007B7584">
      <w:pPr>
        <w:autoSpaceDE w:val="0"/>
        <w:autoSpaceDN w:val="0"/>
        <w:adjustRightInd w:val="0"/>
        <w:spacing w:after="0" w:line="201" w:lineRule="atLeast"/>
        <w:jc w:val="both"/>
        <w:rPr>
          <w:rFonts w:ascii="Times New Roman" w:hAnsi="Times New Roman" w:cs="Times New Roman"/>
          <w:color w:val="000000"/>
          <w:sz w:val="28"/>
          <w:szCs w:val="28"/>
        </w:rPr>
      </w:pPr>
      <w:r w:rsidRPr="007B7584">
        <w:rPr>
          <w:rFonts w:ascii="Times New Roman" w:hAnsi="Times New Roman" w:cs="Times New Roman"/>
          <w:color w:val="000000"/>
          <w:sz w:val="28"/>
          <w:szCs w:val="28"/>
        </w:rPr>
        <w:t xml:space="preserve">A jak nie – to marsz do kąta. </w:t>
      </w:r>
    </w:p>
    <w:p w:rsidR="007B7584" w:rsidRDefault="00592237" w:rsidP="007B7584">
      <w:pPr>
        <w:autoSpaceDE w:val="0"/>
        <w:autoSpaceDN w:val="0"/>
        <w:adjustRightInd w:val="0"/>
        <w:spacing w:before="100" w:after="0" w:line="191"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Prowadzimy</w:t>
      </w:r>
      <w:r w:rsidR="007B7584" w:rsidRPr="007B7584">
        <w:rPr>
          <w:rFonts w:ascii="Times New Roman" w:hAnsi="Times New Roman" w:cs="Times New Roman"/>
          <w:color w:val="000000"/>
          <w:sz w:val="28"/>
          <w:szCs w:val="28"/>
        </w:rPr>
        <w:t xml:space="preserve"> rozmowę na temat wiersza: </w:t>
      </w:r>
      <w:r w:rsidR="007B7584" w:rsidRPr="007B7584">
        <w:rPr>
          <w:rFonts w:ascii="Times New Roman" w:hAnsi="Times New Roman" w:cs="Times New Roman"/>
          <w:i/>
          <w:iCs/>
          <w:color w:val="000000"/>
          <w:sz w:val="28"/>
          <w:szCs w:val="28"/>
        </w:rPr>
        <w:t>Jakie miejsce dzieci wy</w:t>
      </w:r>
      <w:r w:rsidR="007B7584" w:rsidRPr="007B7584">
        <w:rPr>
          <w:rFonts w:ascii="Times New Roman" w:hAnsi="Times New Roman" w:cs="Times New Roman"/>
          <w:i/>
          <w:iCs/>
          <w:color w:val="000000"/>
          <w:sz w:val="28"/>
          <w:szCs w:val="28"/>
        </w:rPr>
        <w:softHyphen/>
        <w:t>brały na wycieczkę? Jak mogły się czuć, gdy spacerowały po czystej, pięknej łące? Co znalazły na łące? Jak się wtedy poczuły? Jak wy czulibyście się w takim zaśmieconym miejscu? Jak myślicie, dlaczego ktoś zostawił śmieci na łące? Czy przypominacie sobie, jaką radę ma autorka wiersza dla tych, którzy naśmiecili? Jakie rozwiązanie proponuje autorka tym osobom, które nie chcą po sobie posprzątać? Czy jest to prawdziwa i skuteczna rada, czy raczej żart? Jak się zachować, gdy ktoś przy nas zaśmieca otoczenie?</w:t>
      </w:r>
      <w:r w:rsidR="007B7584" w:rsidRPr="007B7584">
        <w:rPr>
          <w:rFonts w:ascii="Times New Roman" w:hAnsi="Times New Roman" w:cs="Times New Roman"/>
          <w:color w:val="000000"/>
          <w:sz w:val="28"/>
          <w:szCs w:val="28"/>
        </w:rPr>
        <w:t xml:space="preserve"> Warto wspomnieć, że rada autorki „marsz do kąta” jest żartem, Ziemi taka kara nie pomoże. Lepiej po prostu po sobie sprzątnąć. </w:t>
      </w:r>
    </w:p>
    <w:p w:rsidR="007B7584" w:rsidRPr="007B7584" w:rsidRDefault="007B7584" w:rsidP="007B7584">
      <w:pPr>
        <w:autoSpaceDE w:val="0"/>
        <w:autoSpaceDN w:val="0"/>
        <w:adjustRightInd w:val="0"/>
        <w:spacing w:after="0" w:line="240" w:lineRule="auto"/>
        <w:rPr>
          <w:rFonts w:ascii="Times New Roman" w:hAnsi="Times New Roman" w:cs="Times New Roman"/>
          <w:color w:val="000000"/>
          <w:sz w:val="28"/>
          <w:szCs w:val="28"/>
        </w:rPr>
      </w:pPr>
    </w:p>
    <w:p w:rsidR="007B7584" w:rsidRDefault="007B7584" w:rsidP="007B7584">
      <w:pPr>
        <w:autoSpaceDE w:val="0"/>
        <w:autoSpaceDN w:val="0"/>
        <w:adjustRightInd w:val="0"/>
        <w:spacing w:after="0" w:line="240" w:lineRule="auto"/>
        <w:rPr>
          <w:rFonts w:ascii="Times New Roman" w:hAnsi="Times New Roman" w:cs="Times New Roman"/>
          <w:b/>
          <w:bCs/>
          <w:color w:val="000000"/>
          <w:sz w:val="28"/>
          <w:szCs w:val="28"/>
        </w:rPr>
      </w:pPr>
    </w:p>
    <w:p w:rsidR="007B7584" w:rsidRPr="007B7584" w:rsidRDefault="007B7584" w:rsidP="007B7584">
      <w:pPr>
        <w:autoSpaceDE w:val="0"/>
        <w:autoSpaceDN w:val="0"/>
        <w:adjustRightInd w:val="0"/>
        <w:spacing w:after="0" w:line="240" w:lineRule="auto"/>
        <w:rPr>
          <w:rFonts w:ascii="Times New Roman" w:hAnsi="Times New Roman" w:cs="Times New Roman"/>
          <w:color w:val="FF0000"/>
          <w:sz w:val="28"/>
          <w:szCs w:val="28"/>
        </w:rPr>
      </w:pPr>
      <w:r w:rsidRPr="007B7584">
        <w:rPr>
          <w:rFonts w:ascii="Times New Roman" w:hAnsi="Times New Roman" w:cs="Times New Roman"/>
          <w:b/>
          <w:bCs/>
          <w:color w:val="FF0000"/>
          <w:sz w:val="28"/>
          <w:szCs w:val="28"/>
        </w:rPr>
        <w:t>***Zadania dla sześciolatków</w:t>
      </w:r>
    </w:p>
    <w:p w:rsidR="007B7584" w:rsidRPr="007B7584" w:rsidRDefault="007B7584" w:rsidP="007B7584">
      <w:pPr>
        <w:autoSpaceDE w:val="0"/>
        <w:autoSpaceDN w:val="0"/>
        <w:adjustRightInd w:val="0"/>
        <w:spacing w:after="0" w:line="240" w:lineRule="auto"/>
        <w:rPr>
          <w:rFonts w:ascii="Times New Roman" w:hAnsi="Times New Roman" w:cs="Times New Roman"/>
          <w:color w:val="000000"/>
          <w:sz w:val="28"/>
          <w:szCs w:val="28"/>
        </w:rPr>
      </w:pPr>
      <w:r w:rsidRPr="007B7584">
        <w:rPr>
          <w:rFonts w:ascii="Times New Roman" w:hAnsi="Times New Roman" w:cs="Times New Roman"/>
          <w:b/>
          <w:bCs/>
          <w:color w:val="FF0000"/>
          <w:sz w:val="28"/>
          <w:szCs w:val="28"/>
        </w:rPr>
        <w:t>*Praca  w ćwiczeniach str. 2b</w:t>
      </w:r>
      <w:r w:rsidRPr="007B7584">
        <w:rPr>
          <w:rFonts w:ascii="Times New Roman" w:hAnsi="Times New Roman" w:cs="Times New Roman"/>
          <w:b/>
          <w:bCs/>
          <w:color w:val="000000"/>
          <w:sz w:val="28"/>
          <w:szCs w:val="28"/>
        </w:rPr>
        <w:t xml:space="preserve"> </w:t>
      </w:r>
      <w:r w:rsidRPr="007B7584">
        <w:rPr>
          <w:rFonts w:ascii="Times New Roman" w:hAnsi="Times New Roman" w:cs="Times New Roman"/>
          <w:color w:val="000000"/>
          <w:sz w:val="28"/>
          <w:szCs w:val="28"/>
        </w:rPr>
        <w:t xml:space="preserve">– wycinanie obrazków, nalepianie pod ilustracjami właściwych pojemników na odpady. </w:t>
      </w:r>
    </w:p>
    <w:p w:rsidR="007B7584" w:rsidRPr="007B7584" w:rsidRDefault="007B7584" w:rsidP="007B7584">
      <w:pPr>
        <w:autoSpaceDE w:val="0"/>
        <w:autoSpaceDN w:val="0"/>
        <w:adjustRightInd w:val="0"/>
        <w:spacing w:after="0" w:line="240" w:lineRule="auto"/>
        <w:rPr>
          <w:rFonts w:ascii="Times New Roman" w:hAnsi="Times New Roman" w:cs="Times New Roman"/>
          <w:color w:val="000000"/>
          <w:sz w:val="28"/>
          <w:szCs w:val="28"/>
        </w:rPr>
      </w:pPr>
      <w:r w:rsidRPr="007B7584">
        <w:rPr>
          <w:rFonts w:ascii="Times New Roman" w:hAnsi="Times New Roman" w:cs="Times New Roman"/>
          <w:b/>
          <w:bCs/>
          <w:color w:val="FF0000"/>
          <w:sz w:val="28"/>
          <w:szCs w:val="28"/>
        </w:rPr>
        <w:t>*Praca w ćwiczeniach str. 3a</w:t>
      </w:r>
      <w:r w:rsidRPr="007B7584">
        <w:rPr>
          <w:rFonts w:ascii="Times New Roman" w:hAnsi="Times New Roman" w:cs="Times New Roman"/>
          <w:b/>
          <w:bCs/>
          <w:color w:val="000000"/>
          <w:sz w:val="28"/>
          <w:szCs w:val="28"/>
        </w:rPr>
        <w:t xml:space="preserve"> </w:t>
      </w:r>
      <w:r w:rsidRPr="007B7584">
        <w:rPr>
          <w:rFonts w:ascii="Times New Roman" w:hAnsi="Times New Roman" w:cs="Times New Roman"/>
          <w:color w:val="000000"/>
          <w:sz w:val="28"/>
          <w:szCs w:val="28"/>
        </w:rPr>
        <w:t xml:space="preserve">– liczenie pojemników, rysowanie po śladzie, czytanie wyrazów, łączenie ich z właściwymi pojemnikami. </w:t>
      </w:r>
    </w:p>
    <w:p w:rsidR="007B7584" w:rsidRDefault="007B7584" w:rsidP="007B7584">
      <w:pPr>
        <w:rPr>
          <w:rFonts w:ascii="Times New Roman" w:hAnsi="Times New Roman" w:cs="Times New Roman"/>
          <w:sz w:val="28"/>
          <w:szCs w:val="28"/>
        </w:rPr>
      </w:pPr>
    </w:p>
    <w:p w:rsidR="007B7584" w:rsidRDefault="007B7584" w:rsidP="007B7584">
      <w:pPr>
        <w:autoSpaceDE w:val="0"/>
        <w:autoSpaceDN w:val="0"/>
        <w:adjustRightInd w:val="0"/>
        <w:spacing w:after="0" w:line="240" w:lineRule="auto"/>
        <w:rPr>
          <w:rFonts w:ascii="Times New Roman" w:hAnsi="Times New Roman" w:cs="Times New Roman"/>
          <w:color w:val="FF0000"/>
          <w:sz w:val="28"/>
          <w:szCs w:val="28"/>
        </w:rPr>
      </w:pPr>
      <w:r w:rsidRPr="007B7584">
        <w:rPr>
          <w:rFonts w:ascii="Times New Roman" w:hAnsi="Times New Roman" w:cs="Times New Roman"/>
          <w:color w:val="FF0000"/>
          <w:sz w:val="28"/>
          <w:szCs w:val="28"/>
        </w:rPr>
        <w:t>***Zadanie dla pięciolatków</w:t>
      </w:r>
    </w:p>
    <w:p w:rsidR="008E46DD" w:rsidRPr="008E46DD" w:rsidRDefault="008E46DD" w:rsidP="008E46DD">
      <w:pPr>
        <w:autoSpaceDE w:val="0"/>
        <w:autoSpaceDN w:val="0"/>
        <w:adjustRightInd w:val="0"/>
        <w:spacing w:after="0" w:line="240" w:lineRule="auto"/>
        <w:rPr>
          <w:rFonts w:ascii="Times New Roman" w:hAnsi="Times New Roman" w:cs="Times New Roman"/>
          <w:color w:val="000000" w:themeColor="text1"/>
          <w:sz w:val="28"/>
          <w:szCs w:val="28"/>
        </w:rPr>
      </w:pPr>
      <w:r w:rsidRPr="008E46DD">
        <w:rPr>
          <w:rFonts w:ascii="Times New Roman" w:hAnsi="Times New Roman" w:cs="Times New Roman"/>
          <w:color w:val="FF0000"/>
          <w:sz w:val="28"/>
          <w:szCs w:val="28"/>
        </w:rPr>
        <w:t>***„Co to?”</w:t>
      </w:r>
      <w:r w:rsidRPr="008E46DD">
        <w:rPr>
          <w:rFonts w:ascii="Times New Roman" w:hAnsi="Times New Roman" w:cs="Times New Roman"/>
          <w:color w:val="000000" w:themeColor="text1"/>
          <w:sz w:val="28"/>
          <w:szCs w:val="28"/>
        </w:rPr>
        <w:t xml:space="preserve"> – zagadka z wykorzystaniem </w:t>
      </w:r>
      <w:r>
        <w:rPr>
          <w:rFonts w:ascii="Times New Roman" w:hAnsi="Times New Roman" w:cs="Times New Roman"/>
          <w:color w:val="000000" w:themeColor="text1"/>
          <w:sz w:val="28"/>
          <w:szCs w:val="28"/>
        </w:rPr>
        <w:t xml:space="preserve"> (ćwiczenia str</w:t>
      </w:r>
      <w:r w:rsidRPr="008E46D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8E46DD">
        <w:rPr>
          <w:rFonts w:ascii="Times New Roman" w:hAnsi="Times New Roman" w:cs="Times New Roman"/>
          <w:color w:val="000000" w:themeColor="text1"/>
          <w:sz w:val="28"/>
          <w:szCs w:val="28"/>
        </w:rPr>
        <w:t>3a</w:t>
      </w:r>
      <w:r>
        <w:rPr>
          <w:rFonts w:ascii="Times New Roman" w:hAnsi="Times New Roman" w:cs="Times New Roman"/>
          <w:color w:val="000000" w:themeColor="text1"/>
          <w:sz w:val="28"/>
          <w:szCs w:val="28"/>
        </w:rPr>
        <w:t>)</w:t>
      </w:r>
      <w:r w:rsidRPr="008E46DD">
        <w:rPr>
          <w:rFonts w:ascii="Times New Roman" w:hAnsi="Times New Roman" w:cs="Times New Roman"/>
          <w:color w:val="000000" w:themeColor="text1"/>
          <w:sz w:val="28"/>
          <w:szCs w:val="28"/>
        </w:rPr>
        <w:t>, znaczek recyklingu do rysowania po ś</w:t>
      </w:r>
      <w:r>
        <w:rPr>
          <w:rFonts w:ascii="Times New Roman" w:hAnsi="Times New Roman" w:cs="Times New Roman"/>
          <w:color w:val="000000" w:themeColor="text1"/>
          <w:sz w:val="28"/>
          <w:szCs w:val="28"/>
        </w:rPr>
        <w:t xml:space="preserve">ladzie. </w:t>
      </w:r>
    </w:p>
    <w:p w:rsidR="008E46DD" w:rsidRDefault="008E46DD" w:rsidP="008E46DD">
      <w:pPr>
        <w:autoSpaceDE w:val="0"/>
        <w:autoSpaceDN w:val="0"/>
        <w:adjustRightInd w:val="0"/>
        <w:spacing w:after="0" w:line="240" w:lineRule="auto"/>
        <w:rPr>
          <w:rFonts w:ascii="Times New Roman" w:hAnsi="Times New Roman" w:cs="Times New Roman"/>
          <w:color w:val="000000" w:themeColor="text1"/>
          <w:sz w:val="28"/>
          <w:szCs w:val="28"/>
        </w:rPr>
      </w:pPr>
      <w:r w:rsidRPr="008E46DD">
        <w:rPr>
          <w:rFonts w:ascii="Times New Roman" w:hAnsi="Times New Roman" w:cs="Times New Roman"/>
          <w:color w:val="000000" w:themeColor="text1"/>
          <w:sz w:val="28"/>
          <w:szCs w:val="28"/>
        </w:rPr>
        <w:t>Pyta</w:t>
      </w:r>
      <w:r>
        <w:rPr>
          <w:rFonts w:ascii="Times New Roman" w:hAnsi="Times New Roman" w:cs="Times New Roman"/>
          <w:color w:val="000000" w:themeColor="text1"/>
          <w:sz w:val="28"/>
          <w:szCs w:val="28"/>
        </w:rPr>
        <w:t>nie do</w:t>
      </w:r>
      <w:r w:rsidRPr="008E46DD">
        <w:rPr>
          <w:rFonts w:ascii="Times New Roman" w:hAnsi="Times New Roman" w:cs="Times New Roman"/>
          <w:color w:val="000000" w:themeColor="text1"/>
          <w:sz w:val="28"/>
          <w:szCs w:val="28"/>
        </w:rPr>
        <w:t xml:space="preserve"> dzieci: </w:t>
      </w:r>
      <w:r w:rsidRPr="008E46DD">
        <w:rPr>
          <w:rFonts w:ascii="Times New Roman" w:hAnsi="Times New Roman" w:cs="Times New Roman"/>
          <w:i/>
          <w:iCs/>
          <w:color w:val="000000" w:themeColor="text1"/>
          <w:sz w:val="28"/>
          <w:szCs w:val="28"/>
        </w:rPr>
        <w:t xml:space="preserve">Czy wiecie, co oznacza ten rysunek? </w:t>
      </w:r>
    </w:p>
    <w:p w:rsidR="008E46DD" w:rsidRPr="002C48F1" w:rsidRDefault="008E46DD" w:rsidP="008E46DD">
      <w:pPr>
        <w:autoSpaceDE w:val="0"/>
        <w:autoSpaceDN w:val="0"/>
        <w:adjustRightInd w:val="0"/>
        <w:spacing w:after="0" w:line="240" w:lineRule="auto"/>
        <w:rPr>
          <w:rFonts w:ascii="Times New Roman" w:hAnsi="Times New Roman" w:cs="Times New Roman"/>
          <w:sz w:val="28"/>
          <w:szCs w:val="28"/>
        </w:rPr>
      </w:pPr>
      <w:r w:rsidRPr="008E46DD">
        <w:rPr>
          <w:rFonts w:ascii="Times New Roman" w:hAnsi="Times New Roman" w:cs="Times New Roman"/>
          <w:color w:val="FF0000"/>
          <w:sz w:val="28"/>
          <w:szCs w:val="28"/>
        </w:rPr>
        <w:t>***„Ze starego coś nowego”</w:t>
      </w:r>
      <w:r w:rsidRPr="008E46DD">
        <w:rPr>
          <w:rFonts w:ascii="Times New Roman" w:hAnsi="Times New Roman" w:cs="Times New Roman"/>
          <w:sz w:val="28"/>
          <w:szCs w:val="28"/>
        </w:rPr>
        <w:t xml:space="preserve"> –</w:t>
      </w:r>
      <w:r w:rsidR="002C48F1">
        <w:rPr>
          <w:rFonts w:ascii="Times New Roman" w:hAnsi="Times New Roman" w:cs="Times New Roman"/>
          <w:sz w:val="28"/>
          <w:szCs w:val="28"/>
        </w:rPr>
        <w:t xml:space="preserve"> praca w ćwiczeniach str. </w:t>
      </w:r>
      <w:r w:rsidRPr="008E46DD">
        <w:rPr>
          <w:rFonts w:ascii="Times New Roman" w:hAnsi="Times New Roman" w:cs="Times New Roman"/>
          <w:sz w:val="28"/>
          <w:szCs w:val="28"/>
        </w:rPr>
        <w:t>3b</w:t>
      </w:r>
      <w:r w:rsidR="002C48F1" w:rsidRPr="008E46DD">
        <w:rPr>
          <w:rFonts w:ascii="Times New Roman" w:hAnsi="Times New Roman" w:cs="Times New Roman"/>
          <w:sz w:val="28"/>
          <w:szCs w:val="28"/>
        </w:rPr>
        <w:t xml:space="preserve">, </w:t>
      </w:r>
      <w:r w:rsidR="002C48F1">
        <w:rPr>
          <w:rFonts w:ascii="Times New Roman" w:hAnsi="Times New Roman" w:cs="Times New Roman"/>
          <w:sz w:val="28"/>
          <w:szCs w:val="28"/>
        </w:rPr>
        <w:t>za</w:t>
      </w:r>
      <w:r w:rsidRPr="008E46DD">
        <w:rPr>
          <w:rFonts w:ascii="Times New Roman" w:hAnsi="Times New Roman" w:cs="Times New Roman"/>
          <w:sz w:val="28"/>
          <w:szCs w:val="28"/>
        </w:rPr>
        <w:t>bawa dydaktyczna utrwalająca zasady segregacji</w:t>
      </w:r>
      <w:r w:rsidR="002C48F1">
        <w:rPr>
          <w:rFonts w:ascii="Times New Roman" w:hAnsi="Times New Roman" w:cs="Times New Roman"/>
          <w:sz w:val="28"/>
          <w:szCs w:val="28"/>
        </w:rPr>
        <w:t xml:space="preserve"> </w:t>
      </w:r>
      <w:r w:rsidRPr="008E46DD">
        <w:rPr>
          <w:rFonts w:ascii="Times New Roman" w:hAnsi="Times New Roman" w:cs="Times New Roman"/>
          <w:sz w:val="28"/>
          <w:szCs w:val="28"/>
        </w:rPr>
        <w:t>śmieci, poszerzanie wiedzy proekologicznej, doskonalenie koordynacji wzrokowo–</w:t>
      </w:r>
      <w:r>
        <w:rPr>
          <w:rFonts w:ascii="Times New Roman" w:hAnsi="Times New Roman" w:cs="Times New Roman"/>
          <w:sz w:val="28"/>
          <w:szCs w:val="28"/>
        </w:rPr>
        <w:t xml:space="preserve"> </w:t>
      </w:r>
      <w:r w:rsidRPr="008E46DD">
        <w:rPr>
          <w:rFonts w:ascii="Times New Roman" w:hAnsi="Times New Roman" w:cs="Times New Roman"/>
          <w:sz w:val="28"/>
          <w:szCs w:val="28"/>
        </w:rPr>
        <w:t>ruchowej</w:t>
      </w:r>
      <w:r w:rsidR="002C48F1">
        <w:rPr>
          <w:rFonts w:ascii="Times New Roman" w:hAnsi="Times New Roman" w:cs="Times New Roman"/>
          <w:sz w:val="28"/>
          <w:szCs w:val="28"/>
        </w:rPr>
        <w:t xml:space="preserve"> </w:t>
      </w:r>
      <w:r w:rsidRPr="008E46DD">
        <w:rPr>
          <w:rFonts w:ascii="Times New Roman" w:hAnsi="Times New Roman" w:cs="Times New Roman"/>
          <w:sz w:val="28"/>
          <w:szCs w:val="28"/>
        </w:rPr>
        <w:t xml:space="preserve">i zdolności grafomotorycznych, budowanie wypowiedzi. </w:t>
      </w:r>
    </w:p>
    <w:p w:rsidR="008E46DD" w:rsidRDefault="007B7584" w:rsidP="007B7584">
      <w:pPr>
        <w:autoSpaceDE w:val="0"/>
        <w:autoSpaceDN w:val="0"/>
        <w:adjustRightInd w:val="0"/>
        <w:spacing w:after="0" w:line="240" w:lineRule="auto"/>
        <w:rPr>
          <w:rFonts w:ascii="Times New Roman" w:hAnsi="Times New Roman" w:cs="Times New Roman"/>
          <w:color w:val="000000"/>
          <w:sz w:val="28"/>
          <w:szCs w:val="28"/>
        </w:rPr>
      </w:pPr>
      <w:r w:rsidRPr="007B7584">
        <w:rPr>
          <w:rFonts w:ascii="Times New Roman" w:hAnsi="Times New Roman" w:cs="Times New Roman"/>
          <w:color w:val="FF0000"/>
          <w:sz w:val="28"/>
          <w:szCs w:val="28"/>
        </w:rPr>
        <w:t>*„Kosze”</w:t>
      </w:r>
      <w:r w:rsidRPr="007B7584">
        <w:rPr>
          <w:rFonts w:ascii="Times New Roman" w:hAnsi="Times New Roman" w:cs="Times New Roman"/>
          <w:color w:val="000000"/>
          <w:sz w:val="28"/>
          <w:szCs w:val="28"/>
        </w:rPr>
        <w:t xml:space="preserve"> – utrwalenie wiadomości na temat segregowania śmieci z wykorzystaniem </w:t>
      </w:r>
      <w:r w:rsidR="008E46DD">
        <w:rPr>
          <w:rFonts w:ascii="Times New Roman" w:hAnsi="Times New Roman" w:cs="Times New Roman"/>
          <w:color w:val="000000"/>
          <w:sz w:val="28"/>
          <w:szCs w:val="28"/>
        </w:rPr>
        <w:t xml:space="preserve"> (ćwiczenia str. </w:t>
      </w:r>
      <w:r w:rsidRPr="007B7584">
        <w:rPr>
          <w:rFonts w:ascii="Times New Roman" w:hAnsi="Times New Roman" w:cs="Times New Roman"/>
          <w:color w:val="000000"/>
          <w:sz w:val="28"/>
          <w:szCs w:val="28"/>
        </w:rPr>
        <w:t>4a.</w:t>
      </w:r>
      <w:r w:rsidR="008E46DD">
        <w:rPr>
          <w:rFonts w:ascii="Times New Roman" w:hAnsi="Times New Roman" w:cs="Times New Roman"/>
          <w:color w:val="000000"/>
          <w:sz w:val="28"/>
          <w:szCs w:val="28"/>
        </w:rPr>
        <w:t>)</w:t>
      </w:r>
      <w:r w:rsidRPr="007B7584">
        <w:rPr>
          <w:rFonts w:ascii="Times New Roman" w:hAnsi="Times New Roman" w:cs="Times New Roman"/>
          <w:color w:val="000000"/>
          <w:sz w:val="28"/>
          <w:szCs w:val="28"/>
        </w:rPr>
        <w:t xml:space="preserve"> </w:t>
      </w:r>
    </w:p>
    <w:p w:rsidR="002C48F1" w:rsidRPr="002C48F1" w:rsidRDefault="002C48F1"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t>kosz zielony – podpis: szkło</w:t>
      </w:r>
    </w:p>
    <w:p w:rsidR="002C48F1" w:rsidRPr="002C48F1" w:rsidRDefault="002C48F1"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t>kosz czerwony – podpis: papier, plastik</w:t>
      </w:r>
    </w:p>
    <w:p w:rsidR="002C48F1" w:rsidRPr="002C48F1" w:rsidRDefault="002C48F1" w:rsidP="002C48F1">
      <w:pPr>
        <w:autoSpaceDE w:val="0"/>
        <w:autoSpaceDN w:val="0"/>
        <w:adjustRightInd w:val="0"/>
        <w:spacing w:after="0" w:line="240" w:lineRule="auto"/>
        <w:rPr>
          <w:rFonts w:ascii="Times New Roman" w:hAnsi="Times New Roman" w:cs="Times New Roman"/>
          <w:color w:val="8DFF2E"/>
          <w:sz w:val="20"/>
          <w:szCs w:val="20"/>
        </w:rPr>
      </w:pPr>
      <w:r w:rsidRPr="002C48F1">
        <w:rPr>
          <w:rFonts w:ascii="Times New Roman" w:hAnsi="Times New Roman" w:cs="Times New Roman"/>
          <w:sz w:val="20"/>
          <w:szCs w:val="20"/>
        </w:rPr>
        <w:t>kosz czarny – podpis: mieszane</w:t>
      </w:r>
    </w:p>
    <w:p w:rsidR="007B7584" w:rsidRDefault="008E46DD" w:rsidP="008E46DD">
      <w:pPr>
        <w:autoSpaceDE w:val="0"/>
        <w:autoSpaceDN w:val="0"/>
        <w:adjustRightInd w:val="0"/>
        <w:spacing w:after="0" w:line="240" w:lineRule="auto"/>
        <w:rPr>
          <w:rFonts w:ascii="Times New Roman" w:hAnsi="Times New Roman" w:cs="Times New Roman"/>
          <w:color w:val="000000" w:themeColor="text1"/>
          <w:sz w:val="28"/>
          <w:szCs w:val="28"/>
        </w:rPr>
      </w:pPr>
      <w:r w:rsidRPr="008E46DD">
        <w:rPr>
          <w:rFonts w:ascii="Times New Roman" w:hAnsi="Times New Roman" w:cs="Times New Roman"/>
          <w:color w:val="FF0000"/>
          <w:sz w:val="28"/>
          <w:szCs w:val="28"/>
        </w:rPr>
        <w:t>*</w:t>
      </w:r>
      <w:r w:rsidR="007B7584" w:rsidRPr="008E46DD">
        <w:rPr>
          <w:rFonts w:ascii="Times New Roman" w:hAnsi="Times New Roman" w:cs="Times New Roman"/>
          <w:color w:val="FF0000"/>
          <w:sz w:val="28"/>
          <w:szCs w:val="28"/>
        </w:rPr>
        <w:t xml:space="preserve"> „Czy dobrze?”</w:t>
      </w:r>
      <w:r w:rsidR="007B7584" w:rsidRPr="007B758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 ćwiczenia str. </w:t>
      </w:r>
      <w:r w:rsidR="007B7584" w:rsidRPr="007B7584">
        <w:rPr>
          <w:rFonts w:ascii="Times New Roman" w:hAnsi="Times New Roman" w:cs="Times New Roman"/>
          <w:color w:val="000000"/>
          <w:sz w:val="28"/>
          <w:szCs w:val="28"/>
        </w:rPr>
        <w:t>4b</w:t>
      </w:r>
      <w:r>
        <w:rPr>
          <w:rFonts w:ascii="Times New Roman" w:hAnsi="Times New Roman" w:cs="Times New Roman"/>
          <w:color w:val="000000"/>
          <w:sz w:val="28"/>
          <w:szCs w:val="28"/>
        </w:rPr>
        <w:t>)</w:t>
      </w:r>
      <w:r w:rsidR="007B7584" w:rsidRPr="007B7584">
        <w:rPr>
          <w:rFonts w:ascii="Times New Roman" w:hAnsi="Times New Roman" w:cs="Times New Roman"/>
          <w:color w:val="000000"/>
          <w:sz w:val="28"/>
          <w:szCs w:val="28"/>
        </w:rPr>
        <w:t>,  zabawa dydaktyczna utrwalająca zasady segregacji śmieci.</w:t>
      </w:r>
      <w:r>
        <w:rPr>
          <w:rFonts w:ascii="Times New Roman" w:hAnsi="Times New Roman" w:cs="Times New Roman"/>
          <w:color w:val="000000"/>
          <w:sz w:val="28"/>
          <w:szCs w:val="28"/>
        </w:rPr>
        <w:t xml:space="preserve"> M</w:t>
      </w:r>
      <w:r w:rsidR="007B7584" w:rsidRPr="007B7584">
        <w:rPr>
          <w:rFonts w:ascii="Times New Roman" w:hAnsi="Times New Roman" w:cs="Times New Roman"/>
          <w:color w:val="000000"/>
          <w:sz w:val="28"/>
          <w:szCs w:val="28"/>
        </w:rPr>
        <w:t>ówi</w:t>
      </w:r>
      <w:r>
        <w:rPr>
          <w:rFonts w:ascii="Times New Roman" w:hAnsi="Times New Roman" w:cs="Times New Roman"/>
          <w:color w:val="000000"/>
          <w:sz w:val="28"/>
          <w:szCs w:val="28"/>
        </w:rPr>
        <w:t xml:space="preserve">my </w:t>
      </w:r>
      <w:r w:rsidR="007B7584" w:rsidRPr="007B7584">
        <w:rPr>
          <w:rFonts w:ascii="Times New Roman" w:hAnsi="Times New Roman" w:cs="Times New Roman"/>
          <w:color w:val="000000"/>
          <w:sz w:val="28"/>
          <w:szCs w:val="28"/>
        </w:rPr>
        <w:t xml:space="preserve"> dzieciom, że do zwykłych koszy nie wyrzuca się: baterii, leków, żarówek, opon, AGD i RTV</w:t>
      </w:r>
      <w:r w:rsidR="007B7584" w:rsidRPr="008E46D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7B7584" w:rsidRPr="008E46DD">
        <w:rPr>
          <w:rFonts w:ascii="Times New Roman" w:hAnsi="Times New Roman" w:cs="Times New Roman"/>
          <w:color w:val="000000" w:themeColor="text1"/>
          <w:sz w:val="28"/>
          <w:szCs w:val="28"/>
        </w:rPr>
        <w:t xml:space="preserve">Są dla nich przeznaczone specjalne punkty zbiórki. </w:t>
      </w:r>
    </w:p>
    <w:p w:rsidR="002C48F1" w:rsidRPr="002C48F1" w:rsidRDefault="002C48F1"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lastRenderedPageBreak/>
        <w:t>Jak długo rozkładają się poszczególne grupy śmieci?</w:t>
      </w:r>
    </w:p>
    <w:p w:rsidR="002C48F1" w:rsidRPr="002C48F1" w:rsidRDefault="002C48F1"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t>pogięty rysunek (papier) – 1–6miesięcy</w:t>
      </w:r>
    </w:p>
    <w:p w:rsidR="002C48F1" w:rsidRPr="002C48F1" w:rsidRDefault="002C48F1"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t>ogryzek jabłka (</w:t>
      </w:r>
      <w:proofErr w:type="spellStart"/>
      <w:r w:rsidRPr="002C48F1">
        <w:rPr>
          <w:rFonts w:ascii="Times New Roman" w:hAnsi="Times New Roman" w:cs="Times New Roman"/>
          <w:sz w:val="20"/>
          <w:szCs w:val="20"/>
        </w:rPr>
        <w:t>bio</w:t>
      </w:r>
      <w:proofErr w:type="spellEnd"/>
      <w:r w:rsidRPr="002C48F1">
        <w:rPr>
          <w:rFonts w:ascii="Times New Roman" w:hAnsi="Times New Roman" w:cs="Times New Roman"/>
          <w:sz w:val="20"/>
          <w:szCs w:val="20"/>
        </w:rPr>
        <w:t>) 1–5 miesięcy</w:t>
      </w:r>
    </w:p>
    <w:p w:rsidR="002C48F1" w:rsidRPr="002C48F1" w:rsidRDefault="003A6D60"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t>reklamówka</w:t>
      </w:r>
      <w:r w:rsidR="002C48F1" w:rsidRPr="002C48F1">
        <w:rPr>
          <w:rFonts w:ascii="Times New Roman" w:hAnsi="Times New Roman" w:cs="Times New Roman"/>
          <w:sz w:val="20"/>
          <w:szCs w:val="20"/>
        </w:rPr>
        <w:t xml:space="preserve"> (plastik) – nawet 400 lat</w:t>
      </w:r>
    </w:p>
    <w:p w:rsidR="002C48F1" w:rsidRPr="002C48F1" w:rsidRDefault="002C48F1"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t>puszka (metal) – 50 lat</w:t>
      </w:r>
    </w:p>
    <w:p w:rsidR="002C48F1" w:rsidRPr="002C48F1" w:rsidRDefault="002C48F1"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t>plastikowa butelka (plastik) – 400–450 lat</w:t>
      </w:r>
    </w:p>
    <w:p w:rsidR="002C48F1" w:rsidRPr="002C48F1" w:rsidRDefault="002C48F1"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t>słoik (szkło) – nigdy</w:t>
      </w:r>
    </w:p>
    <w:p w:rsidR="002C48F1" w:rsidRPr="002C48F1" w:rsidRDefault="002C48F1"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t>papierek po cukierku (plastik) – 400 lat</w:t>
      </w:r>
    </w:p>
    <w:p w:rsidR="002C48F1" w:rsidRPr="002C48F1" w:rsidRDefault="002C48F1"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t>gazeta (papier) – 6 tygodni</w:t>
      </w:r>
    </w:p>
    <w:p w:rsidR="002C48F1" w:rsidRPr="002C48F1" w:rsidRDefault="002C48F1"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t>skórka od banana (</w:t>
      </w:r>
      <w:proofErr w:type="spellStart"/>
      <w:r w:rsidRPr="002C48F1">
        <w:rPr>
          <w:rFonts w:ascii="Times New Roman" w:hAnsi="Times New Roman" w:cs="Times New Roman"/>
          <w:sz w:val="20"/>
          <w:szCs w:val="20"/>
        </w:rPr>
        <w:t>bio</w:t>
      </w:r>
      <w:proofErr w:type="spellEnd"/>
      <w:r w:rsidRPr="002C48F1">
        <w:rPr>
          <w:rFonts w:ascii="Times New Roman" w:hAnsi="Times New Roman" w:cs="Times New Roman"/>
          <w:sz w:val="20"/>
          <w:szCs w:val="20"/>
        </w:rPr>
        <w:t>) – rok</w:t>
      </w:r>
    </w:p>
    <w:p w:rsidR="002C48F1" w:rsidRDefault="002C48F1" w:rsidP="002C48F1">
      <w:pPr>
        <w:autoSpaceDE w:val="0"/>
        <w:autoSpaceDN w:val="0"/>
        <w:adjustRightInd w:val="0"/>
        <w:spacing w:after="0" w:line="240" w:lineRule="auto"/>
        <w:rPr>
          <w:rFonts w:ascii="Times New Roman" w:hAnsi="Times New Roman" w:cs="Times New Roman"/>
          <w:sz w:val="20"/>
          <w:szCs w:val="20"/>
        </w:rPr>
      </w:pPr>
      <w:r w:rsidRPr="002C48F1">
        <w:rPr>
          <w:rFonts w:ascii="Times New Roman" w:hAnsi="Times New Roman" w:cs="Times New Roman"/>
          <w:sz w:val="20"/>
          <w:szCs w:val="20"/>
        </w:rPr>
        <w:t>chusteczka higieniczna (papier) – 2–4 tygodnie</w:t>
      </w:r>
    </w:p>
    <w:p w:rsidR="003A6D60" w:rsidRDefault="003A6D60" w:rsidP="002C48F1">
      <w:pPr>
        <w:autoSpaceDE w:val="0"/>
        <w:autoSpaceDN w:val="0"/>
        <w:adjustRightInd w:val="0"/>
        <w:spacing w:after="0" w:line="240" w:lineRule="auto"/>
        <w:rPr>
          <w:rFonts w:ascii="Times New Roman" w:hAnsi="Times New Roman" w:cs="Times New Roman"/>
          <w:sz w:val="20"/>
          <w:szCs w:val="20"/>
        </w:rPr>
      </w:pPr>
    </w:p>
    <w:p w:rsidR="003A6D60" w:rsidRPr="002C48F1" w:rsidRDefault="003A6D60" w:rsidP="002C48F1">
      <w:pPr>
        <w:autoSpaceDE w:val="0"/>
        <w:autoSpaceDN w:val="0"/>
        <w:adjustRightInd w:val="0"/>
        <w:spacing w:after="0" w:line="240" w:lineRule="auto"/>
        <w:rPr>
          <w:rFonts w:ascii="Times New Roman" w:hAnsi="Times New Roman" w:cs="Times New Roman"/>
          <w:color w:val="000000"/>
          <w:sz w:val="20"/>
          <w:szCs w:val="20"/>
        </w:rPr>
      </w:pPr>
    </w:p>
    <w:p w:rsidR="003A6D60" w:rsidRPr="003D599F" w:rsidRDefault="003A6D60" w:rsidP="003A6D60">
      <w:pPr>
        <w:rPr>
          <w:rFonts w:ascii="Times New Roman" w:hAnsi="Times New Roman" w:cs="Times New Roman"/>
          <w:color w:val="FF0000"/>
        </w:rPr>
      </w:pPr>
      <w:r w:rsidRPr="003D599F">
        <w:rPr>
          <w:rFonts w:ascii="Times New Roman" w:hAnsi="Times New Roman" w:cs="Times New Roman"/>
          <w:color w:val="FF0000"/>
        </w:rPr>
        <w:t>Proszę o aktywny udział w zajęciach na naszej grupie Messenger, na której znajdują się dodatkowe: ćw</w:t>
      </w:r>
      <w:r>
        <w:rPr>
          <w:rFonts w:ascii="Times New Roman" w:hAnsi="Times New Roman" w:cs="Times New Roman"/>
          <w:color w:val="FF0000"/>
        </w:rPr>
        <w:t>iczenia, karty pracy, filmiki.</w:t>
      </w:r>
    </w:p>
    <w:p w:rsidR="003A6D60" w:rsidRPr="003D599F" w:rsidRDefault="003A6D60" w:rsidP="003A6D60">
      <w:pPr>
        <w:spacing w:after="0"/>
        <w:rPr>
          <w:rFonts w:ascii="Times New Roman" w:hAnsi="Times New Roman" w:cs="Times New Roman"/>
          <w:color w:val="FF0000"/>
        </w:rPr>
      </w:pPr>
      <w:r w:rsidRPr="003D599F">
        <w:rPr>
          <w:rFonts w:ascii="Times New Roman" w:hAnsi="Times New Roman" w:cs="Times New Roman"/>
          <w:color w:val="FF0000"/>
        </w:rPr>
        <w:t xml:space="preserve">Z poważaniem </w:t>
      </w:r>
    </w:p>
    <w:p w:rsidR="003A6D60" w:rsidRPr="003D599F" w:rsidRDefault="003A6D60" w:rsidP="003A6D60">
      <w:pPr>
        <w:spacing w:after="0"/>
        <w:rPr>
          <w:rFonts w:ascii="Times New Roman" w:hAnsi="Times New Roman" w:cs="Times New Roman"/>
          <w:color w:val="FF0000"/>
        </w:rPr>
      </w:pPr>
      <w:r w:rsidRPr="003D599F">
        <w:rPr>
          <w:rFonts w:ascii="Times New Roman" w:hAnsi="Times New Roman" w:cs="Times New Roman"/>
          <w:color w:val="FF0000"/>
        </w:rPr>
        <w:t xml:space="preserve">Agata </w:t>
      </w:r>
      <w:proofErr w:type="spellStart"/>
      <w:r w:rsidRPr="003D599F">
        <w:rPr>
          <w:rFonts w:ascii="Times New Roman" w:hAnsi="Times New Roman" w:cs="Times New Roman"/>
          <w:color w:val="FF0000"/>
        </w:rPr>
        <w:t>Maszota</w:t>
      </w:r>
      <w:proofErr w:type="spellEnd"/>
    </w:p>
    <w:p w:rsidR="003A6D60" w:rsidRPr="003D599F" w:rsidRDefault="003A6D60" w:rsidP="003A6D60">
      <w:pPr>
        <w:spacing w:after="0"/>
        <w:rPr>
          <w:rFonts w:ascii="Times New Roman" w:hAnsi="Times New Roman" w:cs="Times New Roman"/>
          <w:color w:val="FF0000"/>
        </w:rPr>
      </w:pPr>
    </w:p>
    <w:p w:rsidR="003A6D60" w:rsidRPr="003D599F" w:rsidRDefault="003A6D60" w:rsidP="003A6D60">
      <w:pPr>
        <w:spacing w:after="0"/>
        <w:rPr>
          <w:rFonts w:ascii="Times New Roman" w:hAnsi="Times New Roman" w:cs="Times New Roman"/>
          <w:color w:val="FF0000"/>
        </w:rPr>
      </w:pPr>
      <w:r w:rsidRPr="003D599F">
        <w:rPr>
          <w:rFonts w:ascii="Times New Roman" w:hAnsi="Times New Roman" w:cs="Times New Roman"/>
          <w:color w:val="FF0000"/>
        </w:rPr>
        <w:t>Pod spodem znajdują się karty pracy.</w:t>
      </w:r>
    </w:p>
    <w:p w:rsidR="007B7584" w:rsidRPr="002C48F1" w:rsidRDefault="000E6686">
      <w:pPr>
        <w:rPr>
          <w:rFonts w:ascii="Times New Roman" w:hAnsi="Times New Roman" w:cs="Times New Roman"/>
          <w:sz w:val="20"/>
          <w:szCs w:val="20"/>
        </w:rPr>
      </w:pPr>
      <w:r>
        <w:rPr>
          <w:rFonts w:ascii="Times New Roman" w:hAnsi="Times New Roman" w:cs="Times New Roman"/>
          <w:noProof/>
          <w:sz w:val="20"/>
          <w:szCs w:val="20"/>
          <w:lang w:eastAsia="pl-PL"/>
        </w:rPr>
        <w:lastRenderedPageBreak/>
        <w:drawing>
          <wp:inline distT="0" distB="0" distL="0" distR="0">
            <wp:extent cx="5760720" cy="8152763"/>
            <wp:effectExtent l="19050" t="0" r="0" b="0"/>
            <wp:docPr id="1" name="Obraz 1" descr="C:\Users\Admin\Desktop\lekcje\Dzień Ziemi\92946874_894884457628466_7937686835361218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ekcje\Dzień Ziemi\92946874_894884457628466_7937686835361218560_o.jpg"/>
                    <pic:cNvPicPr>
                      <a:picLocks noChangeAspect="1" noChangeArrowheads="1"/>
                    </pic:cNvPicPr>
                  </pic:nvPicPr>
                  <pic:blipFill>
                    <a:blip r:embed="rId5"/>
                    <a:srcRect/>
                    <a:stretch>
                      <a:fillRect/>
                    </a:stretch>
                  </pic:blipFill>
                  <pic:spPr bwMode="auto">
                    <a:xfrm>
                      <a:off x="0" y="0"/>
                      <a:ext cx="5760720" cy="8152763"/>
                    </a:xfrm>
                    <a:prstGeom prst="rect">
                      <a:avLst/>
                    </a:prstGeom>
                    <a:noFill/>
                    <a:ln w="9525">
                      <a:noFill/>
                      <a:miter lim="800000"/>
                      <a:headEnd/>
                      <a:tailEnd/>
                    </a:ln>
                  </pic:spPr>
                </pic:pic>
              </a:graphicData>
            </a:graphic>
          </wp:inline>
        </w:drawing>
      </w:r>
      <w:r w:rsidRPr="000E6686">
        <w:rPr>
          <w:rFonts w:ascii="Times New Roman" w:hAnsi="Times New Roman" w:cs="Times New Roman"/>
          <w:sz w:val="20"/>
          <w:szCs w:val="20"/>
        </w:rPr>
        <w:lastRenderedPageBreak/>
        <w:drawing>
          <wp:inline distT="0" distB="0" distL="0" distR="0">
            <wp:extent cx="5760720" cy="8152763"/>
            <wp:effectExtent l="19050" t="0" r="0" b="0"/>
            <wp:docPr id="3" name="Obraz 2" descr="C:\Users\Admin\Desktop\lekcje\Dzień Ziemi\92873775_894913830958862_43984900566716252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ekcje\Dzień Ziemi\92873775_894913830958862_4398490056671625216_o.jpg"/>
                    <pic:cNvPicPr>
                      <a:picLocks noChangeAspect="1" noChangeArrowheads="1"/>
                    </pic:cNvPicPr>
                  </pic:nvPicPr>
                  <pic:blipFill>
                    <a:blip r:embed="rId6"/>
                    <a:srcRect/>
                    <a:stretch>
                      <a:fillRect/>
                    </a:stretch>
                  </pic:blipFill>
                  <pic:spPr bwMode="auto">
                    <a:xfrm>
                      <a:off x="0" y="0"/>
                      <a:ext cx="5760720" cy="815276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4320540"/>
            <wp:effectExtent l="19050" t="0" r="0" b="0"/>
            <wp:docPr id="11" name="Obraz 9" descr="C:\Users\Admin\Desktop\lekcje\Dzień Ziemi\92790574_894914057625506_20929381388664176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lekcje\Dzień Ziemi\92790574_894914057625506_2092938138866417664_o.jpg"/>
                    <pic:cNvPicPr>
                      <a:picLocks noChangeAspect="1" noChangeArrowheads="1"/>
                    </pic:cNvPicPr>
                  </pic:nvPicPr>
                  <pic:blipFill>
                    <a:blip r:embed="rId7"/>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sidRPr="000E6686">
        <w:rPr>
          <w:rFonts w:ascii="Times New Roman" w:hAnsi="Times New Roman" w:cs="Times New Roman"/>
          <w:sz w:val="20"/>
          <w:szCs w:val="20"/>
        </w:rPr>
        <w:lastRenderedPageBreak/>
        <w:drawing>
          <wp:inline distT="0" distB="0" distL="0" distR="0">
            <wp:extent cx="5760720" cy="8152763"/>
            <wp:effectExtent l="19050" t="0" r="0" b="0"/>
            <wp:docPr id="5" name="Obraz 3" descr="C:\Users\Admin\Desktop\lekcje\Dzień Ziemi\92667338_894914137625498_169976159834157875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ekcje\Dzień Ziemi\92667338_894914137625498_1699761598341578752_o.png"/>
                    <pic:cNvPicPr>
                      <a:picLocks noChangeAspect="1" noChangeArrowheads="1"/>
                    </pic:cNvPicPr>
                  </pic:nvPicPr>
                  <pic:blipFill>
                    <a:blip r:embed="rId8"/>
                    <a:srcRect/>
                    <a:stretch>
                      <a:fillRect/>
                    </a:stretch>
                  </pic:blipFill>
                  <pic:spPr bwMode="auto">
                    <a:xfrm>
                      <a:off x="0" y="0"/>
                      <a:ext cx="5760720" cy="815276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4320540"/>
            <wp:effectExtent l="19050" t="0" r="0" b="0"/>
            <wp:docPr id="6" name="Obraz 4" descr="C:\Users\Admin\Desktop\lekcje\Dzień Ziemi\92746211_894913840958861_18443879347702988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ekcje\Dzień Ziemi\92746211_894913840958861_1844387934770298880_o.jpg"/>
                    <pic:cNvPicPr>
                      <a:picLocks noChangeAspect="1" noChangeArrowheads="1"/>
                    </pic:cNvPicPr>
                  </pic:nvPicPr>
                  <pic:blipFill>
                    <a:blip r:embed="rId9"/>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drawing>
          <wp:inline distT="0" distB="0" distL="0" distR="0">
            <wp:extent cx="5760720" cy="4320540"/>
            <wp:effectExtent l="19050" t="0" r="0" b="0"/>
            <wp:docPr id="7" name="Obraz 5" descr="C:\Users\Admin\Desktop\lekcje\Dzień Ziemi\92953755_894914014292177_1050546380671549440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lekcje\Dzień Ziemi\92953755_894914014292177_1050546380671549440_o.png"/>
                    <pic:cNvPicPr>
                      <a:picLocks noChangeAspect="1" noChangeArrowheads="1"/>
                    </pic:cNvPicPr>
                  </pic:nvPicPr>
                  <pic:blipFill>
                    <a:blip r:embed="rId10"/>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4320540"/>
            <wp:effectExtent l="19050" t="0" r="0" b="0"/>
            <wp:docPr id="10" name="Obraz 8" descr="C:\Users\Admin\Desktop\lekcje\Dzień Ziemi\92818258_894914064292172_2608576210023743488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lekcje\Dzień Ziemi\92818258_894914064292172_2608576210023743488_o.png"/>
                    <pic:cNvPicPr>
                      <a:picLocks noChangeAspect="1" noChangeArrowheads="1"/>
                    </pic:cNvPicPr>
                  </pic:nvPicPr>
                  <pic:blipFill>
                    <a:blip r:embed="rId11"/>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8152763"/>
            <wp:effectExtent l="19050" t="0" r="0" b="0"/>
            <wp:docPr id="8" name="Obraz 6" descr="C:\Users\Admin\Desktop\lekcje\Dzień Ziemi\93052146_894914080958837_635726466573035110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lekcje\Dzień Ziemi\93052146_894914080958837_6357264665730351104_o.png"/>
                    <pic:cNvPicPr>
                      <a:picLocks noChangeAspect="1" noChangeArrowheads="1"/>
                    </pic:cNvPicPr>
                  </pic:nvPicPr>
                  <pic:blipFill>
                    <a:blip r:embed="rId12"/>
                    <a:srcRect/>
                    <a:stretch>
                      <a:fillRect/>
                    </a:stretch>
                  </pic:blipFill>
                  <pic:spPr bwMode="auto">
                    <a:xfrm>
                      <a:off x="0" y="0"/>
                      <a:ext cx="5760720" cy="815276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8152763"/>
            <wp:effectExtent l="19050" t="0" r="0" b="0"/>
            <wp:docPr id="9" name="Obraz 7" descr="C:\Users\Admin\Desktop\lekcje\Dzień Ziemi\92925646_894944427622469_3062374259721502720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lekcje\Dzień Ziemi\92925646_894944427622469_3062374259721502720_o.png"/>
                    <pic:cNvPicPr>
                      <a:picLocks noChangeAspect="1" noChangeArrowheads="1"/>
                    </pic:cNvPicPr>
                  </pic:nvPicPr>
                  <pic:blipFill>
                    <a:blip r:embed="rId13"/>
                    <a:srcRect/>
                    <a:stretch>
                      <a:fillRect/>
                    </a:stretch>
                  </pic:blipFill>
                  <pic:spPr bwMode="auto">
                    <a:xfrm>
                      <a:off x="0" y="0"/>
                      <a:ext cx="5760720" cy="815276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4320540"/>
            <wp:effectExtent l="19050" t="0" r="0" b="0"/>
            <wp:docPr id="12" name="Obraz 10" descr="C:\Users\Admin\Desktop\lekcje\Dzień Ziemi\93046357_894914247625487_409396542929738137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lekcje\Dzień Ziemi\93046357_894914247625487_4093965429297381376_o.png"/>
                    <pic:cNvPicPr>
                      <a:picLocks noChangeAspect="1" noChangeArrowheads="1"/>
                    </pic:cNvPicPr>
                  </pic:nvPicPr>
                  <pic:blipFill>
                    <a:blip r:embed="rId14"/>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drawing>
          <wp:inline distT="0" distB="0" distL="0" distR="0">
            <wp:extent cx="5760720" cy="4320540"/>
            <wp:effectExtent l="19050" t="0" r="0" b="0"/>
            <wp:docPr id="13" name="Obraz 11" descr="C:\Users\Admin\Desktop\lekcje\Dzień Ziemi\93166127_894914184292160_307602709746706022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lekcje\Dzień Ziemi\93166127_894914184292160_3076027097467060224_o.png"/>
                    <pic:cNvPicPr>
                      <a:picLocks noChangeAspect="1" noChangeArrowheads="1"/>
                    </pic:cNvPicPr>
                  </pic:nvPicPr>
                  <pic:blipFill>
                    <a:blip r:embed="rId15"/>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8152763"/>
            <wp:effectExtent l="19050" t="0" r="0" b="0"/>
            <wp:docPr id="14" name="Obraz 12" descr="C:\Users\Admin\Desktop\lekcje\Dzień Ziemi\92928144_894913804292198_612128925399855923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lekcje\Dzień Ziemi\92928144_894913804292198_6121289253998559232_o.png"/>
                    <pic:cNvPicPr>
                      <a:picLocks noChangeAspect="1" noChangeArrowheads="1"/>
                    </pic:cNvPicPr>
                  </pic:nvPicPr>
                  <pic:blipFill>
                    <a:blip r:embed="rId16"/>
                    <a:srcRect/>
                    <a:stretch>
                      <a:fillRect/>
                    </a:stretch>
                  </pic:blipFill>
                  <pic:spPr bwMode="auto">
                    <a:xfrm>
                      <a:off x="0" y="0"/>
                      <a:ext cx="5760720" cy="815276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8152763"/>
            <wp:effectExtent l="19050" t="0" r="0" b="0"/>
            <wp:docPr id="15" name="Obraz 13" descr="C:\Users\Admin\Desktop\lekcje\Dzień Ziemi\92760066_894913957625516_7176357260275220480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lekcje\Dzień Ziemi\92760066_894913957625516_7176357260275220480_o.png"/>
                    <pic:cNvPicPr>
                      <a:picLocks noChangeAspect="1" noChangeArrowheads="1"/>
                    </pic:cNvPicPr>
                  </pic:nvPicPr>
                  <pic:blipFill>
                    <a:blip r:embed="rId17"/>
                    <a:srcRect/>
                    <a:stretch>
                      <a:fillRect/>
                    </a:stretch>
                  </pic:blipFill>
                  <pic:spPr bwMode="auto">
                    <a:xfrm>
                      <a:off x="0" y="0"/>
                      <a:ext cx="5760720" cy="815276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8152763"/>
            <wp:effectExtent l="19050" t="0" r="0" b="0"/>
            <wp:docPr id="16" name="Obraz 14" descr="C:\Users\Admin\Desktop\lekcje\Dzień Ziemi\92824123_894913927625519_341510669094774374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lekcje\Dzień Ziemi\92824123_894913927625519_3415106690947743744_o.png"/>
                    <pic:cNvPicPr>
                      <a:picLocks noChangeAspect="1" noChangeArrowheads="1"/>
                    </pic:cNvPicPr>
                  </pic:nvPicPr>
                  <pic:blipFill>
                    <a:blip r:embed="rId18"/>
                    <a:srcRect/>
                    <a:stretch>
                      <a:fillRect/>
                    </a:stretch>
                  </pic:blipFill>
                  <pic:spPr bwMode="auto">
                    <a:xfrm>
                      <a:off x="0" y="0"/>
                      <a:ext cx="5760720" cy="815276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8152763"/>
            <wp:effectExtent l="19050" t="0" r="0" b="0"/>
            <wp:docPr id="17" name="Obraz 15" descr="C:\Users\Admin\Desktop\lekcje\Dzień Ziemi\92822914_894913990958846_2590218188360777728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lekcje\Dzień Ziemi\92822914_894913990958846_2590218188360777728_o.png"/>
                    <pic:cNvPicPr>
                      <a:picLocks noChangeAspect="1" noChangeArrowheads="1"/>
                    </pic:cNvPicPr>
                  </pic:nvPicPr>
                  <pic:blipFill>
                    <a:blip r:embed="rId19"/>
                    <a:srcRect/>
                    <a:stretch>
                      <a:fillRect/>
                    </a:stretch>
                  </pic:blipFill>
                  <pic:spPr bwMode="auto">
                    <a:xfrm>
                      <a:off x="0" y="0"/>
                      <a:ext cx="5760720" cy="815276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8152763"/>
            <wp:effectExtent l="19050" t="0" r="0" b="0"/>
            <wp:docPr id="18" name="Obraz 16" descr="C:\Users\Admin\Desktop\lekcje\Dzień Ziemi\92828121_894913887625523_7212263092380499968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lekcje\Dzień Ziemi\92828121_894913887625523_7212263092380499968_o.png"/>
                    <pic:cNvPicPr>
                      <a:picLocks noChangeAspect="1" noChangeArrowheads="1"/>
                    </pic:cNvPicPr>
                  </pic:nvPicPr>
                  <pic:blipFill>
                    <a:blip r:embed="rId20"/>
                    <a:srcRect/>
                    <a:stretch>
                      <a:fillRect/>
                    </a:stretch>
                  </pic:blipFill>
                  <pic:spPr bwMode="auto">
                    <a:xfrm>
                      <a:off x="0" y="0"/>
                      <a:ext cx="5760720" cy="815276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8152763"/>
            <wp:effectExtent l="19050" t="0" r="0" b="0"/>
            <wp:docPr id="19" name="Obraz 17" descr="C:\Users\Admin\Desktop\lekcje\Dzień Ziemi\92927732_894917260958519_117450578114851635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lekcje\Dzień Ziemi\92927732_894917260958519_1174505781148516352_o.png"/>
                    <pic:cNvPicPr>
                      <a:picLocks noChangeAspect="1" noChangeArrowheads="1"/>
                    </pic:cNvPicPr>
                  </pic:nvPicPr>
                  <pic:blipFill>
                    <a:blip r:embed="rId21"/>
                    <a:srcRect/>
                    <a:stretch>
                      <a:fillRect/>
                    </a:stretch>
                  </pic:blipFill>
                  <pic:spPr bwMode="auto">
                    <a:xfrm>
                      <a:off x="0" y="0"/>
                      <a:ext cx="5760720" cy="815276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4380147"/>
            <wp:effectExtent l="19050" t="0" r="0" b="0"/>
            <wp:docPr id="20" name="Obraz 18" descr="C:\Users\Admin\Desktop\lekcje\Dzień Ziemi\93501621_124337772548021_46947857844047708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lekcje\Dzień Ziemi\93501621_124337772548021_4694785784404770816_o.jpg"/>
                    <pic:cNvPicPr>
                      <a:picLocks noChangeAspect="1" noChangeArrowheads="1"/>
                    </pic:cNvPicPr>
                  </pic:nvPicPr>
                  <pic:blipFill>
                    <a:blip r:embed="rId22"/>
                    <a:srcRect/>
                    <a:stretch>
                      <a:fillRect/>
                    </a:stretch>
                  </pic:blipFill>
                  <pic:spPr bwMode="auto">
                    <a:xfrm>
                      <a:off x="0" y="0"/>
                      <a:ext cx="5760720" cy="4380147"/>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lastRenderedPageBreak/>
        <w:drawing>
          <wp:inline distT="0" distB="0" distL="0" distR="0">
            <wp:extent cx="5760720" cy="5760720"/>
            <wp:effectExtent l="19050" t="0" r="0" b="0"/>
            <wp:docPr id="21" name="Obraz 19" descr="C:\Users\Admin\Desktop\lekcje\Dzień Ziemi\93237942_124337822548016_6741457891313582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lekcje\Dzień Ziemi\93237942_124337822548016_674145789131358208_o.jpg"/>
                    <pic:cNvPicPr>
                      <a:picLocks noChangeAspect="1" noChangeArrowheads="1"/>
                    </pic:cNvPicPr>
                  </pic:nvPicPr>
                  <pic:blipFill>
                    <a:blip r:embed="rId23"/>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sectPr w:rsidR="007B7584" w:rsidRPr="002C48F1" w:rsidSect="003651D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gendaPl">
    <w:altName w:val="Arial"/>
    <w:panose1 w:val="00000000000000000000"/>
    <w:charset w:val="EE"/>
    <w:family w:val="swiss"/>
    <w:notTrueType/>
    <w:pitch w:val="default"/>
    <w:sig w:usb0="00000001" w:usb1="00000000" w:usb2="00000000" w:usb3="00000000" w:csb0="00000003" w:csb1="00000000"/>
  </w:font>
  <w:font w:name="Minion Pro">
    <w:altName w:val="Minion Pro"/>
    <w:panose1 w:val="00000000000000000000"/>
    <w:charset w:val="EE"/>
    <w:family w:val="roman"/>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24B6B"/>
    <w:multiLevelType w:val="hybridMultilevel"/>
    <w:tmpl w:val="C1C483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7B7584"/>
    <w:rsid w:val="000E6686"/>
    <w:rsid w:val="002C48F1"/>
    <w:rsid w:val="0031792E"/>
    <w:rsid w:val="003651DA"/>
    <w:rsid w:val="003A6D60"/>
    <w:rsid w:val="00431B41"/>
    <w:rsid w:val="00592237"/>
    <w:rsid w:val="00610315"/>
    <w:rsid w:val="006A446A"/>
    <w:rsid w:val="007B7584"/>
    <w:rsid w:val="008E46DD"/>
    <w:rsid w:val="00BA0CAA"/>
    <w:rsid w:val="00C1039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651D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7B7584"/>
    <w:pPr>
      <w:autoSpaceDE w:val="0"/>
      <w:autoSpaceDN w:val="0"/>
      <w:adjustRightInd w:val="0"/>
      <w:spacing w:after="0" w:line="240" w:lineRule="auto"/>
    </w:pPr>
    <w:rPr>
      <w:rFonts w:ascii="AgendaPl" w:hAnsi="AgendaPl" w:cs="AgendaPl"/>
      <w:color w:val="000000"/>
      <w:sz w:val="24"/>
      <w:szCs w:val="24"/>
    </w:rPr>
  </w:style>
  <w:style w:type="paragraph" w:customStyle="1" w:styleId="Pa12">
    <w:name w:val="Pa12"/>
    <w:basedOn w:val="Default"/>
    <w:next w:val="Default"/>
    <w:uiPriority w:val="99"/>
    <w:rsid w:val="007B7584"/>
    <w:pPr>
      <w:spacing w:line="191" w:lineRule="atLeast"/>
    </w:pPr>
    <w:rPr>
      <w:rFonts w:cstheme="minorBidi"/>
      <w:color w:val="auto"/>
    </w:rPr>
  </w:style>
  <w:style w:type="paragraph" w:customStyle="1" w:styleId="Pa54">
    <w:name w:val="Pa54"/>
    <w:basedOn w:val="Default"/>
    <w:next w:val="Default"/>
    <w:uiPriority w:val="99"/>
    <w:rsid w:val="007B7584"/>
    <w:pPr>
      <w:spacing w:line="201" w:lineRule="atLeast"/>
    </w:pPr>
    <w:rPr>
      <w:rFonts w:cstheme="minorBidi"/>
      <w:color w:val="auto"/>
    </w:rPr>
  </w:style>
  <w:style w:type="paragraph" w:customStyle="1" w:styleId="Pa37">
    <w:name w:val="Pa37"/>
    <w:basedOn w:val="Default"/>
    <w:next w:val="Default"/>
    <w:uiPriority w:val="99"/>
    <w:rsid w:val="007B7584"/>
    <w:pPr>
      <w:spacing w:line="171" w:lineRule="atLeast"/>
    </w:pPr>
    <w:rPr>
      <w:rFonts w:cstheme="minorBidi"/>
      <w:color w:val="auto"/>
    </w:rPr>
  </w:style>
  <w:style w:type="paragraph" w:customStyle="1" w:styleId="Pa40">
    <w:name w:val="Pa40"/>
    <w:basedOn w:val="Default"/>
    <w:next w:val="Default"/>
    <w:uiPriority w:val="99"/>
    <w:rsid w:val="007B7584"/>
    <w:pPr>
      <w:spacing w:line="201" w:lineRule="atLeast"/>
    </w:pPr>
    <w:rPr>
      <w:rFonts w:cstheme="minorBidi"/>
      <w:color w:val="auto"/>
    </w:rPr>
  </w:style>
  <w:style w:type="paragraph" w:customStyle="1" w:styleId="Pa41">
    <w:name w:val="Pa41"/>
    <w:basedOn w:val="Default"/>
    <w:next w:val="Default"/>
    <w:uiPriority w:val="99"/>
    <w:rsid w:val="007B7584"/>
    <w:pPr>
      <w:spacing w:line="201" w:lineRule="atLeast"/>
    </w:pPr>
    <w:rPr>
      <w:rFonts w:cstheme="minorBidi"/>
      <w:color w:val="auto"/>
    </w:rPr>
  </w:style>
  <w:style w:type="paragraph" w:customStyle="1" w:styleId="Pa44">
    <w:name w:val="Pa44"/>
    <w:basedOn w:val="Default"/>
    <w:next w:val="Default"/>
    <w:uiPriority w:val="99"/>
    <w:rsid w:val="007B7584"/>
    <w:pPr>
      <w:spacing w:line="191" w:lineRule="atLeast"/>
    </w:pPr>
    <w:rPr>
      <w:rFonts w:ascii="Minion Pro" w:hAnsi="Minion Pro" w:cstheme="minorBidi"/>
      <w:color w:val="auto"/>
    </w:rPr>
  </w:style>
  <w:style w:type="character" w:customStyle="1" w:styleId="A4">
    <w:name w:val="A4"/>
    <w:uiPriority w:val="99"/>
    <w:rsid w:val="007B7584"/>
    <w:rPr>
      <w:rFonts w:ascii="AgendaPl" w:hAnsi="AgendaPl" w:cs="AgendaPl"/>
      <w:b/>
      <w:bCs/>
      <w:color w:val="000000"/>
      <w:sz w:val="16"/>
      <w:szCs w:val="16"/>
    </w:rPr>
  </w:style>
  <w:style w:type="paragraph" w:styleId="Tekstdymka">
    <w:name w:val="Balloon Text"/>
    <w:basedOn w:val="Normalny"/>
    <w:link w:val="TekstdymkaZnak"/>
    <w:uiPriority w:val="99"/>
    <w:semiHidden/>
    <w:unhideWhenUsed/>
    <w:rsid w:val="000E668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E66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613</Words>
  <Characters>3681</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2020-04-20T15:22:00Z</dcterms:created>
  <dcterms:modified xsi:type="dcterms:W3CDTF">2020-04-21T20:08:00Z</dcterms:modified>
</cp:coreProperties>
</file>